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1B72" w14:textId="6321A5C3" w:rsidR="00221382" w:rsidRPr="00221382" w:rsidRDefault="00221382" w:rsidP="00221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fldChar w:fldCharType="begin"/>
      </w: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instrText xml:space="preserve"> INCLUDEPICTURE "https://lh6.googleusercontent.com/-ww8RxKcSanNwSfLm1Eq8HIHwJUhvp5piUSTmtosKNYNbjqTIvAybEnNTaVoxWSk9E9_4fF0fttPENQIoCMi91k7Vikc1pugm6fvYA-ByIjkN7w-o2WNM2B5861KYShM0rcYMy064RP3Y60w4dSSKlIPJXs-U5s-JN_dWWjKEVX6HuI4Nq-Yl9upMIInZQYtNsvO3K5wEe8URoINIRSM_u7VmezmhX0F" \* MERGEFORMATINET </w:instrText>
      </w: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fldChar w:fldCharType="separate"/>
      </w:r>
      <w:r w:rsidRPr="00221382">
        <w:rPr>
          <w:rFonts w:ascii="Arial" w:eastAsia="Times New Roman" w:hAnsi="Arial" w:cs="Arial"/>
          <w:noProof/>
          <w:color w:val="000000"/>
          <w:sz w:val="16"/>
          <w:szCs w:val="16"/>
          <w:bdr w:val="none" w:sz="0" w:space="0" w:color="auto" w:frame="1"/>
          <w:lang w:eastAsia="it-IT"/>
        </w:rPr>
        <w:drawing>
          <wp:inline distT="0" distB="0" distL="0" distR="0" wp14:anchorId="18F52974" wp14:editId="68D8E04C">
            <wp:extent cx="295502" cy="326572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1" cy="3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382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it-IT"/>
        </w:rPr>
        <w:fldChar w:fldCharType="end"/>
      </w:r>
    </w:p>
    <w:p w14:paraId="101E6B5C" w14:textId="24B8FDE6" w:rsidR="00221382" w:rsidRPr="00221382" w:rsidRDefault="00221382" w:rsidP="0022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Ministero dell’Istruzione, dell’Università e della Ricerca</w:t>
      </w:r>
    </w:p>
    <w:p w14:paraId="7A095A65" w14:textId="77777777" w:rsidR="00221382" w:rsidRPr="00221382" w:rsidRDefault="00221382" w:rsidP="0022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UFFICIO SCOLASTICO REGIONALE PER IL LAZIO</w:t>
      </w:r>
    </w:p>
    <w:p w14:paraId="53DDDAD0" w14:textId="77777777" w:rsidR="00221382" w:rsidRPr="00221382" w:rsidRDefault="00221382" w:rsidP="0022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LICEO SCIENTIFICO STATALE “</w:t>
      </w:r>
      <w:proofErr w:type="gramStart"/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FEDERIGO  ENRIQUES</w:t>
      </w:r>
      <w:proofErr w:type="gramEnd"/>
      <w:r w:rsidRPr="002213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</w:p>
    <w:p w14:paraId="01203CCD" w14:textId="77777777" w:rsidR="00221382" w:rsidRPr="00221382" w:rsidRDefault="00221382" w:rsidP="0022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VIA F. PAOLINI, 196 - 00122 ROMA (RM)</w:t>
      </w:r>
    </w:p>
    <w:p w14:paraId="4CC932C7" w14:textId="77777777" w:rsidR="00221382" w:rsidRPr="00221382" w:rsidRDefault="00221382" w:rsidP="0022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Tel. 06121126340 fax 065681579 email </w:t>
      </w:r>
      <w:hyperlink r:id="rId5" w:history="1">
        <w:r w:rsidRPr="002213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RMPS090001@istruzione.it</w:t>
        </w:r>
      </w:hyperlink>
      <w:r w:rsidRPr="002213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;  </w:t>
      </w:r>
      <w:hyperlink r:id="rId6" w:history="1">
        <w:r w:rsidRPr="002213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rmps090001@pec.istruzione.it</w:t>
        </w:r>
      </w:hyperlink>
    </w:p>
    <w:p w14:paraId="5DADDFDF" w14:textId="77777777" w:rsidR="00221382" w:rsidRPr="00221382" w:rsidRDefault="00221382" w:rsidP="0022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Codice Fiscale: 80204630588 Codice Meccanografico: RMPS090001  </w:t>
      </w:r>
      <w:r w:rsidRPr="002213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       </w:t>
      </w:r>
    </w:p>
    <w:p w14:paraId="35BB3582" w14:textId="04CBFD09" w:rsidR="00221382" w:rsidRDefault="00221382" w:rsidP="00221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834064" w14:textId="580D3030" w:rsidR="00221382" w:rsidRPr="00221382" w:rsidRDefault="00221382" w:rsidP="00221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Comic Sans MS" w:eastAsia="Times New Roman" w:hAnsi="Comic Sans MS" w:cs="Times New Roman"/>
          <w:color w:val="000000"/>
          <w:lang w:eastAsia="it-IT"/>
        </w:rPr>
        <w:t xml:space="preserve">Prot. </w:t>
      </w:r>
    </w:p>
    <w:p w14:paraId="054A1D11" w14:textId="716891A7" w:rsidR="00221382" w:rsidRPr="00221382" w:rsidRDefault="00221382" w:rsidP="002213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21382">
        <w:rPr>
          <w:rFonts w:ascii="Comic Sans MS" w:eastAsia="Times New Roman" w:hAnsi="Comic Sans MS" w:cs="Times New Roman"/>
          <w:color w:val="000000"/>
          <w:lang w:eastAsia="it-IT"/>
        </w:rPr>
        <w:t>Circ. 0</w:t>
      </w:r>
      <w:r w:rsidR="007468B7">
        <w:rPr>
          <w:rFonts w:ascii="Comic Sans MS" w:eastAsia="Times New Roman" w:hAnsi="Comic Sans MS" w:cs="Times New Roman"/>
          <w:color w:val="000000"/>
          <w:lang w:eastAsia="it-IT"/>
        </w:rPr>
        <w:t>0</w:t>
      </w:r>
      <w:r w:rsidRPr="00221382">
        <w:rPr>
          <w:rFonts w:ascii="Comic Sans MS" w:eastAsia="Times New Roman" w:hAnsi="Comic Sans MS" w:cs="Times New Roman"/>
          <w:color w:val="000000"/>
          <w:lang w:eastAsia="it-IT"/>
        </w:rPr>
        <w:t>3</w:t>
      </w:r>
    </w:p>
    <w:p w14:paraId="20B6ED5B" w14:textId="77777777" w:rsidR="00221382" w:rsidRDefault="00221382" w:rsidP="00221382">
      <w:pPr>
        <w:spacing w:after="0" w:line="240" w:lineRule="auto"/>
      </w:pPr>
    </w:p>
    <w:p w14:paraId="16E5A4C0" w14:textId="5F36006D" w:rsidR="00621ED5" w:rsidRDefault="00621ED5" w:rsidP="00221382">
      <w:pPr>
        <w:spacing w:after="0" w:line="240" w:lineRule="auto"/>
        <w:jc w:val="right"/>
      </w:pPr>
      <w:r>
        <w:t>Al Personale Docente</w:t>
      </w:r>
    </w:p>
    <w:p w14:paraId="02EE0AAF" w14:textId="77777777" w:rsidR="00621ED5" w:rsidRDefault="00621ED5" w:rsidP="00621ED5">
      <w:pPr>
        <w:spacing w:after="0" w:line="240" w:lineRule="auto"/>
        <w:jc w:val="right"/>
      </w:pPr>
      <w:r>
        <w:t>SEDE</w:t>
      </w:r>
    </w:p>
    <w:p w14:paraId="011C8025" w14:textId="77777777" w:rsidR="00621ED5" w:rsidRDefault="00621ED5" w:rsidP="00621ED5">
      <w:pPr>
        <w:spacing w:after="0" w:line="240" w:lineRule="auto"/>
        <w:jc w:val="right"/>
      </w:pPr>
      <w:r>
        <w:t>e, p.c.: Al Direttore SGA</w:t>
      </w:r>
    </w:p>
    <w:p w14:paraId="3D6CB122" w14:textId="77777777" w:rsidR="00621ED5" w:rsidRDefault="00621ED5" w:rsidP="00621ED5">
      <w:pPr>
        <w:spacing w:after="0" w:line="240" w:lineRule="auto"/>
        <w:jc w:val="right"/>
      </w:pPr>
      <w:r>
        <w:t>SEDE</w:t>
      </w:r>
    </w:p>
    <w:p w14:paraId="0DD43DD7" w14:textId="77777777" w:rsidR="00621ED5" w:rsidRDefault="00621ED5" w:rsidP="00621ED5">
      <w:pPr>
        <w:spacing w:after="0" w:line="240" w:lineRule="auto"/>
      </w:pPr>
      <w:r>
        <w:t>Roma, 3 settembre 2022</w:t>
      </w:r>
    </w:p>
    <w:p w14:paraId="22551555" w14:textId="77777777" w:rsidR="00621ED5" w:rsidRDefault="00621ED5" w:rsidP="00621ED5">
      <w:pPr>
        <w:spacing w:after="0" w:line="240" w:lineRule="auto"/>
      </w:pPr>
    </w:p>
    <w:p w14:paraId="35202882" w14:textId="77777777" w:rsidR="00621ED5" w:rsidRDefault="00621ED5" w:rsidP="00621ED5">
      <w:pPr>
        <w:spacing w:after="0" w:line="240" w:lineRule="auto"/>
      </w:pPr>
      <w:r>
        <w:t xml:space="preserve">Oggetto: convocazione del Collegio dei Docenti </w:t>
      </w:r>
    </w:p>
    <w:p w14:paraId="2DBED9C5" w14:textId="77777777" w:rsidR="00621ED5" w:rsidRDefault="00621ED5" w:rsidP="00621ED5">
      <w:pPr>
        <w:spacing w:after="0" w:line="240" w:lineRule="auto"/>
      </w:pPr>
    </w:p>
    <w:p w14:paraId="0DB52C8B" w14:textId="77777777" w:rsidR="00621ED5" w:rsidRDefault="00621ED5" w:rsidP="00621ED5">
      <w:pPr>
        <w:spacing w:after="0" w:line="240" w:lineRule="auto"/>
        <w:jc w:val="both"/>
      </w:pPr>
      <w:r>
        <w:t>Il Collegio dei Docenti è convocato, presso l’aula magna della sede di Via A. da Garessio 109, il</w:t>
      </w:r>
      <w:r w:rsidRPr="00621ED5">
        <w:t xml:space="preserve"> </w:t>
      </w:r>
    </w:p>
    <w:p w14:paraId="7A7A7907" w14:textId="77777777" w:rsidR="00621ED5" w:rsidRDefault="00621ED5" w:rsidP="00621ED5">
      <w:pPr>
        <w:spacing w:after="0" w:line="240" w:lineRule="auto"/>
        <w:jc w:val="both"/>
      </w:pPr>
      <w:r>
        <w:t>9 settembre 2022 dalle ore 15.00 alle ore 16.30 (molto presumibilmente anche prima) con il seguente ordine del giorno:</w:t>
      </w:r>
    </w:p>
    <w:p w14:paraId="47820C03" w14:textId="77777777" w:rsidR="00621ED5" w:rsidRDefault="00621ED5" w:rsidP="00621ED5">
      <w:pPr>
        <w:spacing w:after="0" w:line="240" w:lineRule="auto"/>
        <w:jc w:val="both"/>
      </w:pPr>
    </w:p>
    <w:p w14:paraId="63139C57" w14:textId="77777777" w:rsidR="00621ED5" w:rsidRDefault="00621ED5" w:rsidP="00621ED5">
      <w:pPr>
        <w:spacing w:after="0" w:line="240" w:lineRule="auto"/>
        <w:jc w:val="both"/>
      </w:pPr>
      <w:r>
        <w:t xml:space="preserve">1. Approvazione del Verbale della seduta precedente </w:t>
      </w:r>
    </w:p>
    <w:p w14:paraId="026199DD" w14:textId="77777777" w:rsidR="00621ED5" w:rsidRDefault="00621ED5" w:rsidP="00621ED5">
      <w:pPr>
        <w:spacing w:after="0" w:line="240" w:lineRule="auto"/>
        <w:jc w:val="both"/>
      </w:pPr>
      <w:r>
        <w:t xml:space="preserve">2. Comunicazioni del Dirigente Scolastico </w:t>
      </w:r>
      <w:r w:rsidRPr="00621ED5">
        <w:t xml:space="preserve"> </w:t>
      </w:r>
    </w:p>
    <w:p w14:paraId="7558681B" w14:textId="77777777" w:rsidR="00621ED5" w:rsidRDefault="00621ED5" w:rsidP="00621ED5">
      <w:pPr>
        <w:spacing w:after="0" w:line="240" w:lineRule="auto"/>
        <w:jc w:val="both"/>
      </w:pPr>
      <w:r>
        <w:t xml:space="preserve">3. Nomina delle Funzioni Strumentali, dei Responsabili dei Laboratori, delle Palestre e della Biblioteca e dei Coordinatori di Dipartimento </w:t>
      </w:r>
    </w:p>
    <w:p w14:paraId="5B9ED62F" w14:textId="77777777" w:rsidR="00621ED5" w:rsidRDefault="00621ED5" w:rsidP="00621ED5">
      <w:pPr>
        <w:spacing w:after="0" w:line="240" w:lineRule="auto"/>
        <w:jc w:val="both"/>
      </w:pPr>
      <w:r>
        <w:t>4. Individuazione dei tutor per i docenti che devono svolgere l'anno di formazione e prova</w:t>
      </w:r>
    </w:p>
    <w:p w14:paraId="778BBC16" w14:textId="77777777" w:rsidR="004F3EC2" w:rsidRDefault="004F3EC2" w:rsidP="00621ED5">
      <w:pPr>
        <w:spacing w:after="0" w:line="240" w:lineRule="auto"/>
        <w:jc w:val="both"/>
      </w:pPr>
      <w:r>
        <w:t>5. deroga al limite massimo di assenze</w:t>
      </w:r>
    </w:p>
    <w:p w14:paraId="46BB913A" w14:textId="77777777" w:rsidR="004F3EC2" w:rsidRDefault="004F3EC2" w:rsidP="00621ED5">
      <w:pPr>
        <w:spacing w:after="0" w:line="240" w:lineRule="auto"/>
        <w:jc w:val="both"/>
      </w:pPr>
      <w:r>
        <w:t xml:space="preserve">6. Piano di formazione </w:t>
      </w:r>
      <w:proofErr w:type="spellStart"/>
      <w:r>
        <w:t>a.s.</w:t>
      </w:r>
      <w:proofErr w:type="spellEnd"/>
      <w:r>
        <w:t xml:space="preserve"> 2022 23</w:t>
      </w:r>
    </w:p>
    <w:p w14:paraId="24BF3404" w14:textId="77777777" w:rsidR="00EE1936" w:rsidRDefault="004F3EC2" w:rsidP="00621ED5">
      <w:pPr>
        <w:spacing w:after="0" w:line="240" w:lineRule="auto"/>
        <w:jc w:val="both"/>
      </w:pPr>
      <w:r>
        <w:t>7</w:t>
      </w:r>
      <w:r w:rsidR="00EE1936">
        <w:t>. Esiti rilevazioni INVALSI</w:t>
      </w:r>
    </w:p>
    <w:p w14:paraId="563B3E0A" w14:textId="77777777" w:rsidR="00621ED5" w:rsidRDefault="004F3EC2" w:rsidP="00621ED5">
      <w:pPr>
        <w:spacing w:after="0" w:line="240" w:lineRule="auto"/>
        <w:jc w:val="both"/>
      </w:pPr>
      <w:r>
        <w:t>8</w:t>
      </w:r>
      <w:r w:rsidR="00621ED5">
        <w:t>. Varie ed eventuali</w:t>
      </w:r>
    </w:p>
    <w:p w14:paraId="39C7F580" w14:textId="77777777" w:rsidR="00621ED5" w:rsidRDefault="00621ED5" w:rsidP="00621ED5">
      <w:pPr>
        <w:spacing w:after="0" w:line="240" w:lineRule="auto"/>
        <w:jc w:val="both"/>
      </w:pPr>
    </w:p>
    <w:p w14:paraId="4722109B" w14:textId="77777777" w:rsidR="00621ED5" w:rsidRDefault="00621ED5" w:rsidP="00621ED5">
      <w:pPr>
        <w:spacing w:after="0" w:line="240" w:lineRule="auto"/>
        <w:ind w:left="5664" w:firstLine="708"/>
        <w:jc w:val="both"/>
      </w:pPr>
      <w:r>
        <w:t xml:space="preserve">     IL DIRIGENTE SCOLASTICO</w:t>
      </w:r>
    </w:p>
    <w:p w14:paraId="00E3F3BD" w14:textId="77777777" w:rsidR="00621ED5" w:rsidRDefault="00621ED5" w:rsidP="00621ED5">
      <w:pPr>
        <w:spacing w:after="0" w:line="240" w:lineRule="auto"/>
        <w:ind w:left="6372" w:firstLine="708"/>
        <w:jc w:val="both"/>
      </w:pPr>
      <w:r>
        <w:t>Prof. Paolo M. Reale</w:t>
      </w:r>
    </w:p>
    <w:p w14:paraId="440A3C94" w14:textId="77777777" w:rsidR="00621ED5" w:rsidRPr="00621ED5" w:rsidRDefault="00621ED5" w:rsidP="00621ED5">
      <w:pPr>
        <w:spacing w:after="0" w:line="240" w:lineRule="auto"/>
        <w:ind w:left="6372" w:hanging="276"/>
        <w:jc w:val="both"/>
        <w:rPr>
          <w:sz w:val="12"/>
          <w:szCs w:val="12"/>
        </w:rPr>
      </w:pPr>
      <w:r w:rsidRPr="00621ED5">
        <w:rPr>
          <w:sz w:val="12"/>
          <w:szCs w:val="12"/>
        </w:rPr>
        <w:t xml:space="preserve">(firma autografa sostituita a mezzo stampa, ex art. 3, c. 2, </w:t>
      </w:r>
      <w:proofErr w:type="spellStart"/>
      <w:r w:rsidRPr="00621ED5">
        <w:rPr>
          <w:sz w:val="12"/>
          <w:szCs w:val="12"/>
        </w:rPr>
        <w:t>D.Lgs.</w:t>
      </w:r>
      <w:proofErr w:type="spellEnd"/>
      <w:r w:rsidRPr="00621ED5">
        <w:rPr>
          <w:sz w:val="12"/>
          <w:szCs w:val="12"/>
        </w:rPr>
        <w:t xml:space="preserve"> 39/93)</w:t>
      </w:r>
    </w:p>
    <w:sectPr w:rsidR="00621ED5" w:rsidRPr="00621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D5"/>
    <w:rsid w:val="00221382"/>
    <w:rsid w:val="004F3EC2"/>
    <w:rsid w:val="00542437"/>
    <w:rsid w:val="00621ED5"/>
    <w:rsid w:val="007468B7"/>
    <w:rsid w:val="00890ADD"/>
    <w:rsid w:val="00E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95FB"/>
  <w15:chartTrackingRefBased/>
  <w15:docId w15:val="{BA29C600-71A8-43F8-AB12-98DCB25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1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s090001@pec.istruzione.it" TargetMode="External"/><Relationship Id="rId5" Type="http://schemas.openxmlformats.org/officeDocument/2006/relationships/hyperlink" Target="mailto:RMPS090001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Fabio Ricci</cp:lastModifiedBy>
  <cp:revision>2</cp:revision>
  <dcterms:created xsi:type="dcterms:W3CDTF">2022-09-03T16:46:00Z</dcterms:created>
  <dcterms:modified xsi:type="dcterms:W3CDTF">2022-09-03T16:46:00Z</dcterms:modified>
</cp:coreProperties>
</file>